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8C" w:rsidRPr="00013864" w:rsidRDefault="003C7D8C" w:rsidP="003C7D8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color w:val="17365D" w:themeColor="text2" w:themeShade="BF"/>
          <w:sz w:val="28"/>
          <w:szCs w:val="28"/>
          <w:lang w:eastAsia="ru-RU"/>
        </w:rPr>
      </w:pPr>
      <w:r w:rsidRPr="003C7D8C">
        <w:rPr>
          <w:rFonts w:ascii="Times New Roman" w:eastAsia="Times New Roman" w:hAnsi="Times New Roman" w:cs="Times New Roman"/>
          <w:b/>
          <w:caps/>
          <w:color w:val="17365D" w:themeColor="text2" w:themeShade="BF"/>
          <w:sz w:val="28"/>
          <w:szCs w:val="28"/>
          <w:lang w:eastAsia="ru-RU"/>
        </w:rPr>
        <w:t>ПАМЯТКА ДЛЯ РОДИТЕЛЕЙ И ПЕДАГОГОВ «СНЮС – ПЕРВАЯ ПОМОЩЬ И ПРОФИЛАКТИКА»</w:t>
      </w:r>
    </w:p>
    <w:p w:rsidR="00013864" w:rsidRDefault="003C7D8C" w:rsidP="003C7D8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3C7D8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013864" w:rsidRDefault="00013864" w:rsidP="003C7D8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3C7D8C" w:rsidRPr="00353CF4" w:rsidRDefault="003C7D8C" w:rsidP="003C7D8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proofErr w:type="spellStart"/>
      <w:r w:rsidRPr="00353CF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Снюс</w:t>
      </w:r>
      <w:proofErr w:type="spellEnd"/>
      <w:r w:rsidRPr="00353CF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- новое опасное увлечение школьников</w:t>
      </w:r>
    </w:p>
    <w:p w:rsidR="003C7D8C" w:rsidRDefault="003C7D8C" w:rsidP="000138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3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Уважаемые родители! Проблема потребления наркотических и </w:t>
      </w:r>
      <w:proofErr w:type="spellStart"/>
      <w:r w:rsidRPr="00353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психоактивных</w:t>
      </w:r>
      <w:proofErr w:type="spellEnd"/>
      <w:r w:rsidRPr="00353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веще</w:t>
      </w:r>
      <w:proofErr w:type="gramStart"/>
      <w:r w:rsidRPr="00353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 ср</w:t>
      </w:r>
      <w:proofErr w:type="gramEnd"/>
      <w:r w:rsidRPr="00353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еди детей и подростков является значимой и представляет серьезную опасность для здоровья подрастающего поколения. Возраст первого приобщения к наркотику стремительно снижается, вплоть до младшего школьного возраста. Теперь, несовершеннолетние активно втягиваются не только в потребление наркотических средств, но и в распространение их путем «закладок», т.е. оставляя наркотики в общедоступных местах (в подъезде, на клумбах, в водосточных трубах и т.п.). Таким образом, сбыт наркотических средств осуществляется бесконтактным способом, что сложно установить. Поэтому, уважаемые родители, обратите внимание на переписку Вашего ребенка в социальных сетях, </w:t>
      </w:r>
      <w:proofErr w:type="spellStart"/>
      <w:r w:rsidRPr="00353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смс</w:t>
      </w:r>
      <w:proofErr w:type="spellEnd"/>
      <w:r w:rsidRPr="00353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сообщениях, а также на телефонные и Интернет – переговоры.</w:t>
      </w:r>
    </w:p>
    <w:p w:rsidR="00013864" w:rsidRPr="003C7D8C" w:rsidRDefault="00013864" w:rsidP="000138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7D8C" w:rsidRPr="003C7D8C" w:rsidRDefault="003C7D8C" w:rsidP="003C7D8C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7D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Что такое </w:t>
      </w:r>
      <w:proofErr w:type="spellStart"/>
      <w:r w:rsidRPr="003C7D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снюс</w:t>
      </w:r>
      <w:proofErr w:type="spellEnd"/>
      <w:r w:rsidRPr="003C7D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?</w:t>
      </w:r>
    </w:p>
    <w:p w:rsidR="003C7D8C" w:rsidRDefault="003C7D8C" w:rsidP="003C7D8C">
      <w:pPr>
        <w:shd w:val="clear" w:color="auto" w:fill="FFFFFF"/>
        <w:spacing w:before="150" w:after="15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Сню</w:t>
      </w:r>
      <w:proofErr w:type="gramStart"/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spellEnd"/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или, как его называют в подростковой среде, «</w:t>
      </w:r>
      <w:proofErr w:type="spellStart"/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загубный</w:t>
      </w:r>
      <w:proofErr w:type="spellEnd"/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табак») —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бездымный табачный продукт, который выпускается в разных формах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(пакетиках, леденцах и др.) и применяется как сосательный табак.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Снюс</w:t>
      </w:r>
      <w:proofErr w:type="spellEnd"/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порционных пакетиков или рассыпчатого табака помещают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между десной и верхней (иногда нижней) губой на 5-30 минут для того, чтобы никотин всасывался в кровь и поступал в организм, минуя гортань и легкие. Употребление </w:t>
      </w:r>
      <w:proofErr w:type="spellStart"/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снюса</w:t>
      </w:r>
      <w:proofErr w:type="spellEnd"/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как и курение сигарет, направлено на поступление в организм никотина. Привыкание при приеме </w:t>
      </w:r>
      <w:proofErr w:type="spellStart"/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снюса</w:t>
      </w:r>
      <w:proofErr w:type="spellEnd"/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возникает намного быстрее, практически молниеносно, и зависимость от никотина выражена в большей степени. В самой распространенной среди потребителей порции </w:t>
      </w:r>
      <w:proofErr w:type="spellStart"/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снюса</w:t>
      </w:r>
      <w:proofErr w:type="spellEnd"/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содержится в 20-30 раз больше никотина, чем в сигарете. Именно поэтому зависимость от сосательного табака развивается быстрее и проявляется сильнее.</w:t>
      </w:r>
    </w:p>
    <w:p w:rsidR="00013864" w:rsidRPr="003C7D8C" w:rsidRDefault="00013864" w:rsidP="003C7D8C">
      <w:pPr>
        <w:shd w:val="clear" w:color="auto" w:fill="FFFFFF"/>
        <w:spacing w:before="150" w:after="15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7D8C" w:rsidRPr="003C7D8C" w:rsidRDefault="003C7D8C" w:rsidP="003C7D8C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7D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Соотношение </w:t>
      </w:r>
      <w:proofErr w:type="spellStart"/>
      <w:r w:rsidRPr="003C7D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снюса</w:t>
      </w:r>
      <w:proofErr w:type="spellEnd"/>
      <w:r w:rsidRPr="003C7D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сигареты</w:t>
      </w:r>
    </w:p>
    <w:p w:rsidR="003C7D8C" w:rsidRDefault="003C7D8C" w:rsidP="003C7D8C">
      <w:pPr>
        <w:shd w:val="clear" w:color="auto" w:fill="FFFFFF"/>
        <w:spacing w:before="150" w:after="15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·1 пакетик </w:t>
      </w:r>
      <w:proofErr w:type="spellStart"/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снюса</w:t>
      </w:r>
      <w:proofErr w:type="spellEnd"/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весом 0,3 г содержит 0,5 мг никотина, что соответствует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 крепости легким сигаретам.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·1 пакетик </w:t>
      </w:r>
      <w:proofErr w:type="spellStart"/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снюса</w:t>
      </w:r>
      <w:proofErr w:type="spellEnd"/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весом 0,5 г содержит 2 мг никотина, что соответствует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сигаретам средней крепости.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·1 пакетик </w:t>
      </w:r>
      <w:proofErr w:type="spellStart"/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снюса</w:t>
      </w:r>
      <w:proofErr w:type="spellEnd"/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весом 1,0 г содержит 3 мг никотина, что соответствует крепким сигаретам</w:t>
      </w:r>
      <w:r w:rsidR="0001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13864" w:rsidRPr="003C7D8C" w:rsidRDefault="00013864" w:rsidP="003C7D8C">
      <w:pPr>
        <w:shd w:val="clear" w:color="auto" w:fill="FFFFFF"/>
        <w:spacing w:before="150" w:after="15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7D8C" w:rsidRPr="003C7D8C" w:rsidRDefault="003C7D8C" w:rsidP="003C7D8C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7D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 xml:space="preserve">Последствия от употребления </w:t>
      </w:r>
      <w:proofErr w:type="spellStart"/>
      <w:r w:rsidRPr="003C7D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снюса</w:t>
      </w:r>
      <w:proofErr w:type="spellEnd"/>
    </w:p>
    <w:p w:rsidR="003C7D8C" w:rsidRPr="003C7D8C" w:rsidRDefault="003C7D8C" w:rsidP="003C7D8C">
      <w:pPr>
        <w:shd w:val="clear" w:color="auto" w:fill="FFFFFF"/>
        <w:spacing w:before="150" w:after="15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</w:t>
      </w:r>
      <w:proofErr w:type="spellStart"/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Снюс</w:t>
      </w:r>
      <w:proofErr w:type="spellEnd"/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содержит 28 известных канцерогенов, включая никель, полоний —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210 (радиоактивный элемент) и </w:t>
      </w:r>
      <w:proofErr w:type="spellStart"/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нитроамины</w:t>
      </w:r>
      <w:proofErr w:type="spellEnd"/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Их концентрация превышает в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100 раз ПДК. По данным исследований ACS (американское добровольное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общество по борьбе с раком), потребители </w:t>
      </w:r>
      <w:proofErr w:type="spellStart"/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снюса</w:t>
      </w:r>
      <w:proofErr w:type="spellEnd"/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50 раз чаще болеют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раком щек, десен и внутренней поверхностью губ. Тканевые клетки этих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областей делятся в попытке создать барьер табаку, но под влиянием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канцерогенов становятся раковыми.</w:t>
      </w:r>
    </w:p>
    <w:p w:rsidR="003C7D8C" w:rsidRPr="003C7D8C" w:rsidRDefault="003C7D8C" w:rsidP="003C7D8C">
      <w:pPr>
        <w:shd w:val="clear" w:color="auto" w:fill="FFFFFF"/>
        <w:spacing w:before="150" w:after="15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·Соли натрия, содержащиеся в нем, делают такого человека подверженным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гипертонии. В результате у таких людей в разы увеличиваются шансы на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инсульты и инфаркты.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·Поражение органов ЖКТ и рак. Если сигареты главным образом разрушают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легкие, то основные последствия </w:t>
      </w:r>
      <w:proofErr w:type="spellStart"/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снюса</w:t>
      </w:r>
      <w:proofErr w:type="spellEnd"/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ощущают на себе органы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пищеварения. Глотание табачной слюны или случайное проглатывание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пакетика с табаком вызывает серьезные пищевые отравления и расстройства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кишечника, провоцируя язву желудка.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·Никотин, содержащийся в бездымном табаке, отрицательно влияет на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репродуктивную </w:t>
      </w:r>
      <w:proofErr w:type="gramStart"/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функцию</w:t>
      </w:r>
      <w:proofErr w:type="gramEnd"/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мужчин, так и женщин.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·Прием </w:t>
      </w:r>
      <w:proofErr w:type="spellStart"/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снюса</w:t>
      </w:r>
      <w:proofErr w:type="spellEnd"/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вызывает перепады уровня сахара в крови, нарушает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углеводный обмен и провоцирует сахарный диабет.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·Разрушительное влияние </w:t>
      </w:r>
      <w:proofErr w:type="spellStart"/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снюса</w:t>
      </w:r>
      <w:proofErr w:type="spellEnd"/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ткани ротовой полости – препарат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обжигает и разрушает нежные слизистые оболочки, вызывая язвенные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поражения десен.</w:t>
      </w:r>
    </w:p>
    <w:p w:rsidR="003C7D8C" w:rsidRPr="003C7D8C" w:rsidRDefault="003C7D8C" w:rsidP="003C7D8C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7D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Внешние признаки употребления </w:t>
      </w:r>
      <w:proofErr w:type="spellStart"/>
      <w:r w:rsidRPr="003C7D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снюса</w:t>
      </w:r>
      <w:proofErr w:type="spellEnd"/>
      <w:r w:rsidRPr="003C7D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:rsidR="003C7D8C" w:rsidRPr="003C7D8C" w:rsidRDefault="003C7D8C" w:rsidP="003C7D8C">
      <w:pPr>
        <w:shd w:val="clear" w:color="auto" w:fill="FFFFFF"/>
        <w:spacing w:before="150" w:after="15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0"/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Ухудшение дыхательных функций.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·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0"/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Раздражение слизистой оболочки глаз.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·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0"/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Головные боли.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·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0"/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Учащенное сердцебиение.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·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0"/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Заложенность носа.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·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0"/>
      </w:r>
      <w:proofErr w:type="spellStart"/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Першение</w:t>
      </w:r>
      <w:proofErr w:type="spellEnd"/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горле, кашель.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·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0"/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Раздражительность.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·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0"/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Потеря аппетита.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·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0"/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Головокружение и тошнота.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·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0"/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Ухудшение мыслительных процессов, памяти.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·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0"/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Снижение внимания.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3C7D8C" w:rsidRPr="003C7D8C" w:rsidRDefault="003C7D8C" w:rsidP="003C7D8C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7D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Симптомы передозировки</w:t>
      </w:r>
    </w:p>
    <w:p w:rsidR="003C7D8C" w:rsidRPr="003C7D8C" w:rsidRDefault="003C7D8C" w:rsidP="003C7D8C">
      <w:pPr>
        <w:shd w:val="clear" w:color="auto" w:fill="FFFFFF"/>
        <w:spacing w:before="150" w:after="15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Передозировка от </w:t>
      </w:r>
      <w:proofErr w:type="spellStart"/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снюса</w:t>
      </w:r>
      <w:proofErr w:type="spellEnd"/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подразделяется на острую легкую, острую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тяжелую и хроническую формы. При легкой форме отравления основные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симптомы – тошнота, головокружение, головная боль, рвота.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правило, такое состояние проходит спустя 1-2 дня и не требует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врачебного вмешательства. Тяжелая передозировка более опасна и сопряжена с риском смерти.</w:t>
      </w:r>
    </w:p>
    <w:p w:rsidR="003C7D8C" w:rsidRPr="003C7D8C" w:rsidRDefault="003C7D8C" w:rsidP="003C7D8C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7D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Ее проявления:</w:t>
      </w:r>
    </w:p>
    <w:p w:rsidR="003C7D8C" w:rsidRPr="003C7D8C" w:rsidRDefault="003C7D8C" w:rsidP="003C7D8C">
      <w:pPr>
        <w:shd w:val="clear" w:color="auto" w:fill="FFFFFF"/>
        <w:spacing w:before="150" w:after="15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0"/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Тошнота, обильная рвота.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·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0"/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Усиленное слюноотделение или сухость во рту.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·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0"/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Боли в животе.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·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0"/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Посинение кожи.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·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0"/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Одышка, учащенное сердцебиение.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·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0"/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Расширение или сужение зрачков.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·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0"/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Тремор конечностей.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·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0"/>
      </w:r>
      <w:proofErr w:type="spellStart"/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Тонико-клонические</w:t>
      </w:r>
      <w:proofErr w:type="spellEnd"/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судороги.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·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0"/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Угнетение сознания.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·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0"/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Слуховые и зрительные галлюцинации, бред.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3C7D8C" w:rsidRPr="003C7D8C" w:rsidRDefault="003C7D8C" w:rsidP="003C7D8C">
      <w:pPr>
        <w:shd w:val="clear" w:color="auto" w:fill="FFFFFF"/>
        <w:spacing w:before="150" w:after="15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7D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Первая помощь </w:t>
      </w:r>
      <w:proofErr w:type="gramStart"/>
      <w:r w:rsidRPr="003C7D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употребившему</w:t>
      </w:r>
      <w:proofErr w:type="gramEnd"/>
      <w:r w:rsidRPr="003C7D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C7D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снюс</w:t>
      </w:r>
      <w:proofErr w:type="spellEnd"/>
      <w:r w:rsidRPr="003C7D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·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0"/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этот факт произошел в учебном заведении, необходимо удалить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учащегося из класса, увести его от одноклассников.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·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0"/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острой передозировке никотином необходимо обеспечить ребенку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доступ к воздуху – расстегнуть или снять тесную одежду, открыть </w:t>
      </w:r>
      <w:proofErr w:type="spellStart"/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окно</w:t>
      </w:r>
      <w:proofErr w:type="gramStart"/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,в</w:t>
      </w:r>
      <w:proofErr w:type="gramEnd"/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ывести</w:t>
      </w:r>
      <w:proofErr w:type="spellEnd"/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человека на улицу.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·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0"/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Незамедлительно обратиться в пункт медицинской помощи учебного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заведения.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·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0"/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Поставить в известность руководство школы.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·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0"/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Известить о случившемся родителей ребенка.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·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0"/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Вызвать скорую медицинскую помощь.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Если у педагога возникли подозрения, что подросток употребляет </w:t>
      </w:r>
      <w:proofErr w:type="spellStart"/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снюс</w:t>
      </w:r>
      <w:proofErr w:type="spellEnd"/>
      <w:proofErr w:type="gramStart"/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·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0"/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ообщите о своих подозрениях родителям (законным представителям)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ребенка.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·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0"/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Предоставьте подростку достаточную информацию о негативных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последствиях потребления данного препарата.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·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0"/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Сообщите ребенку и его родителям об установленном порядке, согласно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которому будет действовать администрация учебного заведения, в стенах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которого ребенок появился в одурманенном состоянии.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·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0"/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Предоставьте родителям информацию об организациях города,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оказывающих наркологическую, психологическую и медицинскую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помощь несовершеннолетним, работающих с данной проблемой.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·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0"/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подозрении на групповое потребление </w:t>
      </w:r>
      <w:proofErr w:type="spellStart"/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снюса</w:t>
      </w:r>
      <w:proofErr w:type="spellEnd"/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необходимо провести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повторенные беседы с родителями с приглашением врача – нарколога,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работников правоохранительных органов, психолога.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013864" w:rsidRDefault="00013864" w:rsidP="003C7D8C">
      <w:pPr>
        <w:shd w:val="clear" w:color="auto" w:fill="FFFFFF"/>
        <w:spacing w:before="150" w:after="150" w:line="312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C7D8C" w:rsidRPr="003C7D8C" w:rsidRDefault="003C7D8C" w:rsidP="003C7D8C">
      <w:pPr>
        <w:shd w:val="clear" w:color="auto" w:fill="FFFFFF"/>
        <w:spacing w:before="150" w:after="150" w:line="312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C7D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Рекомендации родителям по профилактике употребления </w:t>
      </w:r>
      <w:proofErr w:type="spellStart"/>
      <w:r w:rsidRPr="003C7D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снюс</w:t>
      </w:r>
      <w:proofErr w:type="spellEnd"/>
      <w:r w:rsidRPr="003C7D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</w:p>
    <w:p w:rsidR="003C7D8C" w:rsidRPr="003C7D8C" w:rsidRDefault="003C7D8C" w:rsidP="003C7D8C">
      <w:pPr>
        <w:shd w:val="clear" w:color="auto" w:fill="FFFFFF"/>
        <w:spacing w:before="150" w:after="15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0"/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Общайтесь с ребенком. Помните, отсутствие общения с вами заставит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ребенка обратиться к другим людям. Но кто они и что ему посоветуют –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вопрос остается открытым! Старайтесь выступать инициатором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откровенного, открытого общения со своим ребенком.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·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0"/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Умейте слушать! Изначально стройте диалог с ребенком в позиции «Я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мало говорю, я слушаю». Постарайтесь максимально узнать о проблемах и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трудностях своего ребенка. Задавайте вопросы, интересуйтесь, спрашивайте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 возможных способах реагирования в той или иной трудной ситуации.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·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0"/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Уделяйте внимание взглядам, чувствам и эмоциям ребенка. Не спорьте с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ним! Примите его реакцию такой, какой она является: «Да, так тоже можно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было поступить. А как еще можно было выразить свое настроение, свои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переживания?»</w:t>
      </w:r>
    </w:p>
    <w:p w:rsidR="003C7D8C" w:rsidRPr="003C7D8C" w:rsidRDefault="003C7D8C" w:rsidP="003C7D8C">
      <w:pPr>
        <w:shd w:val="clear" w:color="auto" w:fill="FFFFFF"/>
        <w:spacing w:before="150" w:after="15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0"/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сравнивайте его с собой, или другими подростками. Не осуждайте.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Ваш ребенок поступил так, как посчитал </w:t>
      </w:r>
      <w:proofErr w:type="gramStart"/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нужным</w:t>
      </w:r>
      <w:proofErr w:type="gramEnd"/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тот момент. Помогите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ему найти другие пути </w:t>
      </w:r>
      <w:proofErr w:type="gramStart"/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решения подобной ситуации</w:t>
      </w:r>
      <w:proofErr w:type="gramEnd"/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раскройте в нем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возможность размышлять, оценивать.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·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0"/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Знайте его компанию. Вы должны быть в курсе, с кем общается ваш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ребенок, интересы его компании, увлечения, манеру общения. Приглашайте</w:t>
      </w: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его друзей в гости, тем самым наблюдая, как проходят их беседы.</w:t>
      </w:r>
    </w:p>
    <w:p w:rsidR="003C7D8C" w:rsidRPr="003C7D8C" w:rsidRDefault="003C7D8C" w:rsidP="003C7D8C">
      <w:pPr>
        <w:shd w:val="clear" w:color="auto" w:fill="FFFFFF"/>
        <w:spacing w:before="150" w:after="15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13864" w:rsidRPr="00954431" w:rsidRDefault="003C7D8C" w:rsidP="003C7D8C">
      <w:pPr>
        <w:shd w:val="clear" w:color="auto" w:fill="FFFFFF"/>
        <w:spacing w:before="150" w:after="150" w:line="312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544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Если Вы стали с</w:t>
      </w:r>
      <w:r w:rsidR="00013864" w:rsidRPr="009544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видетелем распространения </w:t>
      </w:r>
      <w:proofErr w:type="spellStart"/>
      <w:r w:rsidR="00013864" w:rsidRPr="009544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снюса</w:t>
      </w:r>
      <w:proofErr w:type="spellEnd"/>
      <w:r w:rsidR="00013864" w:rsidRPr="009544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013864" w:rsidRDefault="00013864" w:rsidP="003C7D8C">
      <w:pPr>
        <w:shd w:val="clear" w:color="auto" w:fill="FFFFFF"/>
        <w:spacing w:before="150" w:after="150" w:line="312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необходимо </w:t>
      </w:r>
      <w:r w:rsidRPr="00013864">
        <w:rPr>
          <w:rFonts w:ascii="Times New Roman" w:hAnsi="Times New Roman" w:cs="Times New Roman"/>
          <w:color w:val="000000"/>
          <w:sz w:val="28"/>
          <w:szCs w:val="28"/>
        </w:rPr>
        <w:t xml:space="preserve">сообщать о фактах реализации </w:t>
      </w:r>
      <w:proofErr w:type="spellStart"/>
      <w:r w:rsidRPr="00013864">
        <w:rPr>
          <w:rFonts w:ascii="Times New Roman" w:hAnsi="Times New Roman" w:cs="Times New Roman"/>
          <w:color w:val="000000"/>
          <w:sz w:val="28"/>
          <w:szCs w:val="28"/>
        </w:rPr>
        <w:t>никотиносодержащей</w:t>
      </w:r>
      <w:proofErr w:type="spellEnd"/>
      <w:r w:rsidRPr="00013864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продукции в дежурную часть </w:t>
      </w:r>
      <w:proofErr w:type="gramStart"/>
      <w:r w:rsidRPr="00013864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013864">
        <w:rPr>
          <w:rFonts w:ascii="Times New Roman" w:hAnsi="Times New Roman" w:cs="Times New Roman"/>
          <w:color w:val="000000"/>
          <w:sz w:val="28"/>
          <w:szCs w:val="28"/>
        </w:rPr>
        <w:t xml:space="preserve"> тел. 32-23-15, либо на горячую линию </w:t>
      </w:r>
      <w:proofErr w:type="spellStart"/>
      <w:r w:rsidRPr="00013864">
        <w:rPr>
          <w:rFonts w:ascii="Times New Roman" w:hAnsi="Times New Roman" w:cs="Times New Roman"/>
          <w:color w:val="000000"/>
          <w:sz w:val="28"/>
          <w:szCs w:val="28"/>
        </w:rPr>
        <w:t>Росптребнадзора</w:t>
      </w:r>
      <w:proofErr w:type="spellEnd"/>
      <w:r w:rsidRPr="00013864">
        <w:rPr>
          <w:rFonts w:ascii="Times New Roman" w:hAnsi="Times New Roman" w:cs="Times New Roman"/>
          <w:color w:val="000000"/>
          <w:sz w:val="28"/>
          <w:szCs w:val="28"/>
        </w:rPr>
        <w:t xml:space="preserve"> по тел. 36-43-84, тел. +7 953 002 33 55. </w:t>
      </w:r>
    </w:p>
    <w:p w:rsidR="003C7D8C" w:rsidRPr="003C7D8C" w:rsidRDefault="00013864" w:rsidP="003C7D8C">
      <w:pPr>
        <w:shd w:val="clear" w:color="auto" w:fill="FFFFFF"/>
        <w:spacing w:before="150" w:after="15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864">
        <w:rPr>
          <w:rFonts w:ascii="Times New Roman" w:hAnsi="Times New Roman" w:cs="Times New Roman"/>
          <w:color w:val="000000"/>
          <w:sz w:val="28"/>
          <w:szCs w:val="28"/>
        </w:rPr>
        <w:t xml:space="preserve">В сообщениях </w:t>
      </w:r>
      <w:proofErr w:type="spellStart"/>
      <w:r w:rsidRPr="00013864">
        <w:rPr>
          <w:rFonts w:ascii="Times New Roman" w:hAnsi="Times New Roman" w:cs="Times New Roman"/>
          <w:color w:val="000000"/>
          <w:sz w:val="28"/>
          <w:szCs w:val="28"/>
        </w:rPr>
        <w:t>мессенджера</w:t>
      </w:r>
      <w:proofErr w:type="spellEnd"/>
      <w:r w:rsidRPr="000138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864">
        <w:rPr>
          <w:rFonts w:ascii="Times New Roman" w:hAnsi="Times New Roman" w:cs="Times New Roman"/>
          <w:color w:val="000000"/>
          <w:sz w:val="28"/>
          <w:szCs w:val="28"/>
        </w:rPr>
        <w:t>WhatsApp</w:t>
      </w:r>
      <w:proofErr w:type="spellEnd"/>
      <w:r w:rsidRPr="00013864">
        <w:rPr>
          <w:rFonts w:ascii="Times New Roman" w:hAnsi="Times New Roman" w:cs="Times New Roman"/>
          <w:color w:val="000000"/>
          <w:sz w:val="28"/>
          <w:szCs w:val="28"/>
        </w:rPr>
        <w:t xml:space="preserve"> можно присылать фотографии. Анонимность гарантируется.</w:t>
      </w:r>
    </w:p>
    <w:p w:rsidR="003C7D8C" w:rsidRPr="003C7D8C" w:rsidRDefault="003C7D8C" w:rsidP="003C7D8C">
      <w:pPr>
        <w:shd w:val="clear" w:color="auto" w:fill="FFFFFF"/>
        <w:spacing w:before="150" w:after="15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C7D8C" w:rsidRPr="003C7D8C" w:rsidRDefault="003C7D8C" w:rsidP="003C7D8C">
      <w:pPr>
        <w:shd w:val="clear" w:color="auto" w:fill="FFFFFF"/>
        <w:spacing w:before="150" w:after="150" w:line="312" w:lineRule="atLeast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C7D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Сообщите о распространении «убийственной моды»! Сохраните жизни наших детей!</w:t>
      </w:r>
    </w:p>
    <w:p w:rsidR="003C7D8C" w:rsidRPr="003C7D8C" w:rsidRDefault="003C7D8C" w:rsidP="003C7D8C">
      <w:pPr>
        <w:shd w:val="clear" w:color="auto" w:fill="FFFFFF"/>
        <w:spacing w:before="150" w:after="15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C7D8C" w:rsidRPr="003C7D8C" w:rsidRDefault="003C7D8C" w:rsidP="003C7D8C">
      <w:pPr>
        <w:shd w:val="clear" w:color="auto" w:fill="FFFFFF"/>
        <w:spacing w:before="150" w:after="15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7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Помните, своевременное обращение за помощью к специалистам может спасти жизнь Вашему ребенку!</w:t>
      </w:r>
    </w:p>
    <w:p w:rsidR="003C7D8C" w:rsidRPr="003C7D8C" w:rsidRDefault="003C7D8C" w:rsidP="003C7D8C">
      <w:pPr>
        <w:shd w:val="clear" w:color="auto" w:fill="FFFFFF"/>
        <w:spacing w:before="150" w:after="15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2BB1" w:rsidRPr="003C7D8C" w:rsidRDefault="00682B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82BB1" w:rsidRPr="003C7D8C" w:rsidSect="00682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D8C"/>
    <w:rsid w:val="00013864"/>
    <w:rsid w:val="00210066"/>
    <w:rsid w:val="003C7D8C"/>
    <w:rsid w:val="00474E72"/>
    <w:rsid w:val="00682BB1"/>
    <w:rsid w:val="008B3544"/>
    <w:rsid w:val="0095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B1"/>
  </w:style>
  <w:style w:type="paragraph" w:styleId="3">
    <w:name w:val="heading 3"/>
    <w:basedOn w:val="a"/>
    <w:link w:val="30"/>
    <w:uiPriority w:val="9"/>
    <w:qFormat/>
    <w:rsid w:val="003C7D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7D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C7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7D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6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2020-01-20T10:27:00Z</dcterms:created>
  <dcterms:modified xsi:type="dcterms:W3CDTF">2020-01-20T10:27:00Z</dcterms:modified>
</cp:coreProperties>
</file>